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1" w:rsidRPr="00406BD1" w:rsidRDefault="00867FF1" w:rsidP="00867FF1">
      <w:pPr>
        <w:tabs>
          <w:tab w:val="left" w:pos="1400"/>
        </w:tabs>
        <w:spacing w:line="360" w:lineRule="exact"/>
        <w:jc w:val="center"/>
        <w:rPr>
          <w:sz w:val="28"/>
          <w:szCs w:val="28"/>
        </w:rPr>
      </w:pPr>
      <w:r w:rsidRPr="00406BD1">
        <w:rPr>
          <w:sz w:val="28"/>
          <w:szCs w:val="28"/>
        </w:rPr>
        <w:t xml:space="preserve">Сведения о местонахождения, графике работы, телефонах, </w:t>
      </w:r>
    </w:p>
    <w:p w:rsidR="00867FF1" w:rsidRPr="00406BD1" w:rsidRDefault="00867FF1" w:rsidP="00867FF1">
      <w:pPr>
        <w:tabs>
          <w:tab w:val="left" w:pos="1400"/>
        </w:tabs>
        <w:spacing w:line="360" w:lineRule="exact"/>
        <w:jc w:val="center"/>
        <w:rPr>
          <w:sz w:val="28"/>
          <w:szCs w:val="28"/>
        </w:rPr>
      </w:pPr>
      <w:proofErr w:type="gramStart"/>
      <w:r w:rsidRPr="00406BD1">
        <w:rPr>
          <w:sz w:val="28"/>
          <w:szCs w:val="28"/>
        </w:rPr>
        <w:t>адресах</w:t>
      </w:r>
      <w:proofErr w:type="gramEnd"/>
      <w:r w:rsidRPr="00406BD1">
        <w:rPr>
          <w:sz w:val="28"/>
          <w:szCs w:val="28"/>
        </w:rPr>
        <w:t xml:space="preserve"> официального сайта, а также электронной почты государственных архивов Липецкой области</w:t>
      </w:r>
    </w:p>
    <w:p w:rsidR="00867FF1" w:rsidRPr="00406BD1" w:rsidRDefault="00867FF1" w:rsidP="00867FF1">
      <w:pPr>
        <w:tabs>
          <w:tab w:val="left" w:pos="1400"/>
        </w:tabs>
        <w:spacing w:line="360" w:lineRule="exact"/>
        <w:jc w:val="center"/>
        <w:rPr>
          <w:sz w:val="28"/>
          <w:szCs w:val="28"/>
        </w:rPr>
      </w:pPr>
    </w:p>
    <w:p w:rsidR="00867FF1" w:rsidRPr="00406BD1" w:rsidRDefault="00867FF1" w:rsidP="006D2632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06BD1">
        <w:rPr>
          <w:sz w:val="28"/>
          <w:szCs w:val="28"/>
        </w:rPr>
        <w:t xml:space="preserve">Наименование государственного архива: </w:t>
      </w:r>
    </w:p>
    <w:p w:rsidR="00867FF1" w:rsidRPr="00406BD1" w:rsidRDefault="00867FF1" w:rsidP="00867FF1">
      <w:pPr>
        <w:tabs>
          <w:tab w:val="left" w:pos="1400"/>
        </w:tabs>
        <w:rPr>
          <w:sz w:val="28"/>
          <w:szCs w:val="28"/>
        </w:rPr>
      </w:pPr>
      <w:r w:rsidRPr="00406BD1">
        <w:rPr>
          <w:sz w:val="28"/>
          <w:szCs w:val="28"/>
        </w:rPr>
        <w:t>Областное казенное учреждение «Государственный архив Липецкой области»</w:t>
      </w:r>
    </w:p>
    <w:p w:rsidR="00867FF1" w:rsidRPr="00406BD1" w:rsidRDefault="00867FF1" w:rsidP="00867FF1">
      <w:pPr>
        <w:tabs>
          <w:tab w:val="left" w:pos="1400"/>
        </w:tabs>
        <w:rPr>
          <w:sz w:val="28"/>
          <w:szCs w:val="28"/>
        </w:rPr>
      </w:pPr>
      <w:r w:rsidRPr="00406BD1">
        <w:rPr>
          <w:sz w:val="28"/>
          <w:szCs w:val="28"/>
        </w:rPr>
        <w:t xml:space="preserve">Местонахождение: </w:t>
      </w:r>
    </w:p>
    <w:p w:rsidR="00867FF1" w:rsidRPr="00406BD1" w:rsidRDefault="00867FF1" w:rsidP="0086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6BD1">
        <w:rPr>
          <w:color w:val="000000"/>
          <w:sz w:val="28"/>
          <w:szCs w:val="28"/>
        </w:rPr>
        <w:t>398024, г. Липецк, ул. Папина, д. 2б</w:t>
      </w:r>
    </w:p>
    <w:p w:rsidR="00867FF1" w:rsidRPr="00406BD1" w:rsidRDefault="00867FF1" w:rsidP="0086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6BD1">
        <w:rPr>
          <w:color w:val="000000"/>
          <w:sz w:val="28"/>
          <w:szCs w:val="28"/>
        </w:rPr>
        <w:t xml:space="preserve">График работы стола справок: понедельник - четверг с 08.30 до 17.00 (перерыв с 13.00 до 13.48), пятница с 08.30 </w:t>
      </w:r>
      <w:proofErr w:type="gramStart"/>
      <w:r w:rsidRPr="00406BD1">
        <w:rPr>
          <w:color w:val="000000"/>
          <w:sz w:val="28"/>
          <w:szCs w:val="28"/>
        </w:rPr>
        <w:t>до</w:t>
      </w:r>
      <w:proofErr w:type="gramEnd"/>
      <w:r w:rsidRPr="00406BD1">
        <w:rPr>
          <w:color w:val="000000"/>
          <w:sz w:val="28"/>
          <w:szCs w:val="28"/>
        </w:rPr>
        <w:t xml:space="preserve"> 16.00 (перерыв с 13.00 до 13.48) , выходной  - суббота, воскресенье</w:t>
      </w:r>
    </w:p>
    <w:p w:rsidR="00867FF1" w:rsidRPr="00406BD1" w:rsidRDefault="00867FF1" w:rsidP="0086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6BD1">
        <w:rPr>
          <w:color w:val="000000"/>
          <w:sz w:val="28"/>
          <w:szCs w:val="28"/>
        </w:rPr>
        <w:t xml:space="preserve">График работы читального зала: понедельник-четверг  - с 09.00 до 17.00 (перерыв с 13.00 до 13.48), пятница с 9.00 </w:t>
      </w:r>
      <w:proofErr w:type="gramStart"/>
      <w:r w:rsidRPr="00406BD1">
        <w:rPr>
          <w:color w:val="000000"/>
          <w:sz w:val="28"/>
          <w:szCs w:val="28"/>
        </w:rPr>
        <w:t>до</w:t>
      </w:r>
      <w:proofErr w:type="gramEnd"/>
      <w:r w:rsidRPr="00406BD1">
        <w:rPr>
          <w:color w:val="000000"/>
          <w:sz w:val="28"/>
          <w:szCs w:val="28"/>
        </w:rPr>
        <w:t xml:space="preserve"> 15.00, выходной  - суббота, воскресенье</w:t>
      </w:r>
    </w:p>
    <w:p w:rsidR="00867FF1" w:rsidRPr="00406BD1" w:rsidRDefault="00867FF1" w:rsidP="0086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6BD1">
        <w:rPr>
          <w:color w:val="000000"/>
          <w:sz w:val="28"/>
          <w:szCs w:val="28"/>
        </w:rPr>
        <w:t>Телефон: (8 4742) 78-19-73</w:t>
      </w:r>
      <w:r w:rsidR="00E66722">
        <w:rPr>
          <w:color w:val="000000"/>
          <w:sz w:val="28"/>
          <w:szCs w:val="28"/>
        </w:rPr>
        <w:t xml:space="preserve"> приемная, (8 4742) 78-19-61 стол справок</w:t>
      </w:r>
    </w:p>
    <w:p w:rsidR="00867FF1" w:rsidRPr="006D2632" w:rsidRDefault="00867FF1" w:rsidP="0086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06BD1">
        <w:rPr>
          <w:color w:val="000000"/>
          <w:sz w:val="28"/>
          <w:szCs w:val="28"/>
        </w:rPr>
        <w:t>Официальный сайт: </w:t>
      </w:r>
      <w:hyperlink r:id="rId5" w:tgtFrame="_blank" w:tooltip="сайт Государственного архива Липецкой области" w:history="1">
        <w:r w:rsidRPr="006D2632">
          <w:rPr>
            <w:rStyle w:val="a4"/>
            <w:color w:val="auto"/>
            <w:sz w:val="28"/>
            <w:szCs w:val="28"/>
          </w:rPr>
          <w:t>госархив48.рф</w:t>
        </w:r>
      </w:hyperlink>
    </w:p>
    <w:p w:rsidR="00867FF1" w:rsidRDefault="00867FF1" w:rsidP="0086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2632">
        <w:rPr>
          <w:sz w:val="28"/>
          <w:szCs w:val="28"/>
        </w:rPr>
        <w:t xml:space="preserve">Электронная почта: </w:t>
      </w:r>
      <w:hyperlink r:id="rId6" w:history="1">
        <w:r w:rsidRPr="006D2632">
          <w:rPr>
            <w:rStyle w:val="a4"/>
            <w:color w:val="auto"/>
            <w:sz w:val="28"/>
            <w:szCs w:val="28"/>
            <w:lang w:val="en-US"/>
          </w:rPr>
          <w:t>galo</w:t>
        </w:r>
        <w:r w:rsidRPr="006D2632">
          <w:rPr>
            <w:rStyle w:val="a4"/>
            <w:color w:val="auto"/>
            <w:sz w:val="28"/>
            <w:szCs w:val="28"/>
          </w:rPr>
          <w:t>@</w:t>
        </w:r>
        <w:r w:rsidRPr="006D2632">
          <w:rPr>
            <w:rStyle w:val="a4"/>
            <w:color w:val="auto"/>
            <w:sz w:val="28"/>
            <w:szCs w:val="28"/>
            <w:lang w:val="en-US"/>
          </w:rPr>
          <w:t>admlr</w:t>
        </w:r>
        <w:r w:rsidRPr="006D2632">
          <w:rPr>
            <w:rStyle w:val="a4"/>
            <w:color w:val="auto"/>
            <w:sz w:val="28"/>
            <w:szCs w:val="28"/>
          </w:rPr>
          <w:t>.</w:t>
        </w:r>
        <w:r w:rsidRPr="006D2632">
          <w:rPr>
            <w:rStyle w:val="a4"/>
            <w:color w:val="auto"/>
            <w:sz w:val="28"/>
            <w:szCs w:val="28"/>
            <w:lang w:val="en-US"/>
          </w:rPr>
          <w:t>lipetsk</w:t>
        </w:r>
        <w:r w:rsidRPr="006D2632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6D2632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67FF1" w:rsidRPr="00406BD1" w:rsidRDefault="00867FF1" w:rsidP="0086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67FF1" w:rsidRPr="00406BD1" w:rsidRDefault="00867FF1" w:rsidP="006D2632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06BD1">
        <w:rPr>
          <w:sz w:val="28"/>
          <w:szCs w:val="28"/>
        </w:rPr>
        <w:t xml:space="preserve">Наименование государственного архива: </w:t>
      </w:r>
    </w:p>
    <w:p w:rsidR="00867FF1" w:rsidRPr="00406BD1" w:rsidRDefault="00867FF1" w:rsidP="00867FF1">
      <w:pPr>
        <w:tabs>
          <w:tab w:val="left" w:pos="1400"/>
        </w:tabs>
        <w:rPr>
          <w:sz w:val="28"/>
          <w:szCs w:val="28"/>
        </w:rPr>
      </w:pPr>
      <w:r w:rsidRPr="00406BD1">
        <w:rPr>
          <w:sz w:val="28"/>
          <w:szCs w:val="28"/>
        </w:rPr>
        <w:t>Областное казенное учреждение «Государственный архив новейшей истории Липецкой области»</w:t>
      </w:r>
    </w:p>
    <w:p w:rsidR="00867FF1" w:rsidRPr="00406BD1" w:rsidRDefault="00867FF1" w:rsidP="00867FF1">
      <w:pPr>
        <w:tabs>
          <w:tab w:val="left" w:pos="1400"/>
        </w:tabs>
        <w:rPr>
          <w:sz w:val="28"/>
          <w:szCs w:val="28"/>
        </w:rPr>
      </w:pPr>
      <w:r w:rsidRPr="00406BD1">
        <w:rPr>
          <w:sz w:val="28"/>
          <w:szCs w:val="28"/>
        </w:rPr>
        <w:t xml:space="preserve">Местонахождение: </w:t>
      </w:r>
    </w:p>
    <w:p w:rsidR="00867FF1" w:rsidRPr="00406BD1" w:rsidRDefault="00867FF1" w:rsidP="0086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6BD1">
        <w:rPr>
          <w:color w:val="000000"/>
          <w:sz w:val="28"/>
          <w:szCs w:val="28"/>
        </w:rPr>
        <w:t>398020, г</w:t>
      </w:r>
      <w:proofErr w:type="gramStart"/>
      <w:r w:rsidRPr="00406BD1">
        <w:rPr>
          <w:color w:val="000000"/>
          <w:sz w:val="28"/>
          <w:szCs w:val="28"/>
        </w:rPr>
        <w:t>.Л</w:t>
      </w:r>
      <w:proofErr w:type="gramEnd"/>
      <w:r w:rsidRPr="00406BD1">
        <w:rPr>
          <w:color w:val="000000"/>
          <w:sz w:val="28"/>
          <w:szCs w:val="28"/>
        </w:rPr>
        <w:t>ипецк, ул. Ленина, д.25</w:t>
      </w:r>
      <w:r w:rsidRPr="00406BD1">
        <w:rPr>
          <w:color w:val="000000"/>
          <w:sz w:val="28"/>
          <w:szCs w:val="28"/>
        </w:rPr>
        <w:br/>
        <w:t>График работы: понедельник – четверг с 08.30 до 17.30 (перерыв с 13.00 до 13.48), пятница с 08.30 до 16.30 (перерыв с 13.00 до 13.48), выходной – суббота, воскресенье</w:t>
      </w:r>
    </w:p>
    <w:p w:rsidR="00867FF1" w:rsidRDefault="00867FF1" w:rsidP="0086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6BD1">
        <w:rPr>
          <w:color w:val="000000"/>
          <w:sz w:val="28"/>
          <w:szCs w:val="28"/>
        </w:rPr>
        <w:t>Телефон: (8 4742) 27-55-61</w:t>
      </w:r>
      <w:r w:rsidR="00E66722">
        <w:rPr>
          <w:color w:val="000000"/>
          <w:sz w:val="28"/>
          <w:szCs w:val="28"/>
        </w:rPr>
        <w:t xml:space="preserve"> приемная, (8 4742) 27-88-63 стол справок</w:t>
      </w:r>
    </w:p>
    <w:p w:rsidR="00867FF1" w:rsidRPr="006D2632" w:rsidRDefault="00867FF1" w:rsidP="0086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06BD1">
        <w:rPr>
          <w:color w:val="000000"/>
          <w:sz w:val="28"/>
          <w:szCs w:val="28"/>
        </w:rPr>
        <w:t xml:space="preserve">Официальный сайт: </w:t>
      </w:r>
      <w:proofErr w:type="spellStart"/>
      <w:r w:rsidRPr="006D2632">
        <w:rPr>
          <w:sz w:val="28"/>
          <w:szCs w:val="28"/>
        </w:rPr>
        <w:t>cdni.ru</w:t>
      </w:r>
      <w:proofErr w:type="spellEnd"/>
    </w:p>
    <w:p w:rsidR="00867FF1" w:rsidRPr="006D2632" w:rsidRDefault="00867FF1" w:rsidP="0086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2632">
        <w:rPr>
          <w:sz w:val="28"/>
          <w:szCs w:val="28"/>
        </w:rPr>
        <w:t xml:space="preserve">Электронная почта: </w:t>
      </w:r>
      <w:hyperlink r:id="rId7" w:history="1">
        <w:r w:rsidRPr="006D2632">
          <w:rPr>
            <w:rStyle w:val="a4"/>
            <w:color w:val="auto"/>
            <w:sz w:val="28"/>
            <w:szCs w:val="28"/>
            <w:lang w:val="en-US"/>
          </w:rPr>
          <w:t>cdni</w:t>
        </w:r>
        <w:r w:rsidRPr="006D2632">
          <w:rPr>
            <w:rStyle w:val="a4"/>
            <w:color w:val="auto"/>
            <w:sz w:val="28"/>
            <w:szCs w:val="28"/>
          </w:rPr>
          <w:t>@</w:t>
        </w:r>
        <w:r w:rsidRPr="006D2632">
          <w:rPr>
            <w:rStyle w:val="a4"/>
            <w:color w:val="auto"/>
            <w:sz w:val="28"/>
            <w:szCs w:val="28"/>
            <w:lang w:val="en-US"/>
          </w:rPr>
          <w:t>admlr</w:t>
        </w:r>
        <w:r w:rsidRPr="006D2632">
          <w:rPr>
            <w:rStyle w:val="a4"/>
            <w:color w:val="auto"/>
            <w:sz w:val="28"/>
            <w:szCs w:val="28"/>
          </w:rPr>
          <w:t>.</w:t>
        </w:r>
        <w:r w:rsidRPr="006D2632">
          <w:rPr>
            <w:rStyle w:val="a4"/>
            <w:color w:val="auto"/>
            <w:sz w:val="28"/>
            <w:szCs w:val="28"/>
            <w:lang w:val="en-US"/>
          </w:rPr>
          <w:t>lipetsk</w:t>
        </w:r>
        <w:r w:rsidRPr="006D2632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6D2632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67FF1" w:rsidRPr="00406BD1" w:rsidRDefault="00867FF1" w:rsidP="0086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67FF1" w:rsidRPr="00406BD1" w:rsidRDefault="00867FF1" w:rsidP="006D2632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06BD1">
        <w:rPr>
          <w:sz w:val="28"/>
          <w:szCs w:val="28"/>
        </w:rPr>
        <w:t xml:space="preserve">Наименование государственного архива: </w:t>
      </w:r>
    </w:p>
    <w:p w:rsidR="00867FF1" w:rsidRPr="00406BD1" w:rsidRDefault="00867FF1" w:rsidP="00867FF1">
      <w:pPr>
        <w:tabs>
          <w:tab w:val="left" w:pos="1400"/>
        </w:tabs>
        <w:rPr>
          <w:sz w:val="28"/>
          <w:szCs w:val="28"/>
        </w:rPr>
      </w:pPr>
      <w:r w:rsidRPr="00406BD1">
        <w:rPr>
          <w:sz w:val="28"/>
          <w:szCs w:val="28"/>
        </w:rPr>
        <w:t>Областное казенное учреждение «Государственный архив документов по личному составу Липецкой области»</w:t>
      </w:r>
    </w:p>
    <w:p w:rsidR="00867FF1" w:rsidRPr="00406BD1" w:rsidRDefault="00867FF1" w:rsidP="00867FF1">
      <w:pPr>
        <w:tabs>
          <w:tab w:val="left" w:pos="1400"/>
        </w:tabs>
        <w:rPr>
          <w:sz w:val="28"/>
          <w:szCs w:val="28"/>
        </w:rPr>
      </w:pPr>
      <w:r w:rsidRPr="00406BD1">
        <w:rPr>
          <w:sz w:val="28"/>
          <w:szCs w:val="28"/>
        </w:rPr>
        <w:t xml:space="preserve">Местонахождение: </w:t>
      </w:r>
    </w:p>
    <w:p w:rsidR="00867FF1" w:rsidRPr="00406BD1" w:rsidRDefault="00867FF1" w:rsidP="0086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6BD1">
        <w:rPr>
          <w:color w:val="000000"/>
          <w:sz w:val="28"/>
          <w:szCs w:val="28"/>
        </w:rPr>
        <w:t>398006, г</w:t>
      </w:r>
      <w:proofErr w:type="gramStart"/>
      <w:r w:rsidRPr="00406BD1">
        <w:rPr>
          <w:color w:val="000000"/>
          <w:sz w:val="28"/>
          <w:szCs w:val="28"/>
        </w:rPr>
        <w:t>.Л</w:t>
      </w:r>
      <w:proofErr w:type="gramEnd"/>
      <w:r w:rsidRPr="00406BD1">
        <w:rPr>
          <w:color w:val="000000"/>
          <w:sz w:val="28"/>
          <w:szCs w:val="28"/>
        </w:rPr>
        <w:t>ипецк, ул. Ленинградская, д.10 а</w:t>
      </w:r>
      <w:r w:rsidRPr="00406BD1">
        <w:rPr>
          <w:color w:val="000000"/>
          <w:sz w:val="28"/>
          <w:szCs w:val="28"/>
        </w:rPr>
        <w:br/>
        <w:t>График работы: понедельник – четверг с 08.30 до 17.30 (перерыв с 13.00 до 13.48), пятница с 08.30 до 16.30 (перерыв с 13.00 до 13.48), выходной – суббота, воскресенье</w:t>
      </w:r>
    </w:p>
    <w:p w:rsidR="00867FF1" w:rsidRPr="00406BD1" w:rsidRDefault="00867FF1" w:rsidP="0086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6BD1">
        <w:rPr>
          <w:color w:val="000000"/>
          <w:sz w:val="28"/>
          <w:szCs w:val="28"/>
        </w:rPr>
        <w:t>Телефон: (8 4742) 45-57-88</w:t>
      </w:r>
      <w:r w:rsidR="00E66722">
        <w:rPr>
          <w:color w:val="000000"/>
          <w:sz w:val="28"/>
          <w:szCs w:val="28"/>
        </w:rPr>
        <w:t xml:space="preserve"> приемная, (8 4742) 73-48-83  стол справок</w:t>
      </w:r>
    </w:p>
    <w:p w:rsidR="00867FF1" w:rsidRPr="006D2632" w:rsidRDefault="00867FF1" w:rsidP="00867FF1">
      <w:pPr>
        <w:pStyle w:val="a3"/>
        <w:shd w:val="clear" w:color="auto" w:fill="FFFFFF"/>
        <w:tabs>
          <w:tab w:val="left" w:pos="3210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406BD1">
        <w:rPr>
          <w:color w:val="000000"/>
          <w:sz w:val="28"/>
          <w:szCs w:val="28"/>
        </w:rPr>
        <w:t>Официальный сайт</w:t>
      </w:r>
      <w:r w:rsidRPr="00406BD1">
        <w:rPr>
          <w:sz w:val="28"/>
          <w:szCs w:val="28"/>
        </w:rPr>
        <w:t>: </w:t>
      </w:r>
      <w:proofErr w:type="spellStart"/>
      <w:r w:rsidRPr="006D2632">
        <w:rPr>
          <w:sz w:val="28"/>
          <w:szCs w:val="28"/>
        </w:rPr>
        <w:fldChar w:fldCharType="begin"/>
      </w:r>
      <w:r w:rsidRPr="006D2632">
        <w:rPr>
          <w:sz w:val="28"/>
          <w:szCs w:val="28"/>
        </w:rPr>
        <w:instrText xml:space="preserve"> HYPERLINK "http://arhivls.ru/" \o "сайт Государственного архива документов по личному составу Липецкой области" \t "_blank" </w:instrText>
      </w:r>
      <w:r w:rsidRPr="006D2632">
        <w:rPr>
          <w:sz w:val="28"/>
          <w:szCs w:val="28"/>
        </w:rPr>
        <w:fldChar w:fldCharType="separate"/>
      </w:r>
      <w:r w:rsidRPr="006D2632">
        <w:rPr>
          <w:rStyle w:val="a4"/>
          <w:color w:val="auto"/>
          <w:sz w:val="28"/>
          <w:szCs w:val="28"/>
        </w:rPr>
        <w:t>arhivls.ru</w:t>
      </w:r>
      <w:proofErr w:type="spellEnd"/>
      <w:r w:rsidRPr="006D2632">
        <w:rPr>
          <w:sz w:val="28"/>
          <w:szCs w:val="28"/>
        </w:rPr>
        <w:fldChar w:fldCharType="end"/>
      </w:r>
      <w:r w:rsidRPr="006D2632">
        <w:rPr>
          <w:sz w:val="28"/>
          <w:szCs w:val="28"/>
        </w:rPr>
        <w:tab/>
      </w:r>
    </w:p>
    <w:p w:rsidR="00867FF1" w:rsidRPr="00406BD1" w:rsidRDefault="00867FF1" w:rsidP="00867FF1">
      <w:pPr>
        <w:pStyle w:val="a3"/>
        <w:shd w:val="clear" w:color="auto" w:fill="FFFFFF"/>
        <w:tabs>
          <w:tab w:val="left" w:pos="321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6BD1">
        <w:rPr>
          <w:color w:val="000000"/>
          <w:sz w:val="28"/>
          <w:szCs w:val="28"/>
        </w:rPr>
        <w:t xml:space="preserve">Электронная почта: </w:t>
      </w:r>
      <w:proofErr w:type="spellStart"/>
      <w:r w:rsidRPr="00406BD1">
        <w:rPr>
          <w:color w:val="000000"/>
          <w:sz w:val="28"/>
          <w:szCs w:val="28"/>
          <w:lang w:val="en-US"/>
        </w:rPr>
        <w:t>arhivls</w:t>
      </w:r>
      <w:proofErr w:type="spellEnd"/>
      <w:r w:rsidRPr="00406BD1">
        <w:rPr>
          <w:sz w:val="28"/>
          <w:szCs w:val="28"/>
        </w:rPr>
        <w:t>@</w:t>
      </w:r>
      <w:proofErr w:type="spellStart"/>
      <w:r w:rsidRPr="00406BD1">
        <w:rPr>
          <w:sz w:val="28"/>
          <w:szCs w:val="28"/>
          <w:lang w:val="en-US"/>
        </w:rPr>
        <w:t>admlr</w:t>
      </w:r>
      <w:proofErr w:type="spellEnd"/>
      <w:r w:rsidRPr="00406BD1">
        <w:rPr>
          <w:sz w:val="28"/>
          <w:szCs w:val="28"/>
        </w:rPr>
        <w:t>.</w:t>
      </w:r>
      <w:proofErr w:type="spellStart"/>
      <w:r w:rsidRPr="00406BD1">
        <w:rPr>
          <w:sz w:val="28"/>
          <w:szCs w:val="28"/>
          <w:lang w:val="en-US"/>
        </w:rPr>
        <w:t>lipetsk</w:t>
      </w:r>
      <w:proofErr w:type="spellEnd"/>
      <w:r w:rsidRPr="00406BD1">
        <w:rPr>
          <w:sz w:val="28"/>
          <w:szCs w:val="28"/>
        </w:rPr>
        <w:t>.</w:t>
      </w:r>
      <w:proofErr w:type="spellStart"/>
      <w:r w:rsidRPr="00406BD1">
        <w:rPr>
          <w:sz w:val="28"/>
          <w:szCs w:val="28"/>
          <w:lang w:val="en-US"/>
        </w:rPr>
        <w:t>ru</w:t>
      </w:r>
      <w:proofErr w:type="spellEnd"/>
    </w:p>
    <w:p w:rsidR="00867FF1" w:rsidRPr="00406BD1" w:rsidRDefault="00867FF1" w:rsidP="00867FF1">
      <w:pPr>
        <w:rPr>
          <w:sz w:val="28"/>
          <w:szCs w:val="28"/>
        </w:rPr>
      </w:pPr>
    </w:p>
    <w:p w:rsidR="004E1E6C" w:rsidRDefault="004E1E6C"/>
    <w:sectPr w:rsidR="004E1E6C" w:rsidSect="00EF079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2755"/>
    <w:multiLevelType w:val="hybridMultilevel"/>
    <w:tmpl w:val="0C6E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FF1"/>
    <w:rsid w:val="004E1E6C"/>
    <w:rsid w:val="006D2632"/>
    <w:rsid w:val="0073090F"/>
    <w:rsid w:val="00867FF1"/>
    <w:rsid w:val="00E6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FF1"/>
    <w:pPr>
      <w:spacing w:before="100" w:beforeAutospacing="1" w:after="100" w:afterAutospacing="1"/>
    </w:pPr>
  </w:style>
  <w:style w:type="character" w:styleId="a4">
    <w:name w:val="Hyperlink"/>
    <w:basedOn w:val="a0"/>
    <w:rsid w:val="00867FF1"/>
    <w:rPr>
      <w:color w:val="333300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ni@admlr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o@admlr.lipetsk.ru" TargetMode="External"/><Relationship Id="rId5" Type="http://schemas.openxmlformats.org/officeDocument/2006/relationships/hyperlink" Target="http://xn--48-6kcid5a3brh6b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FNV</dc:creator>
  <cp:lastModifiedBy>FNV</cp:lastModifiedBy>
  <cp:revision>4</cp:revision>
  <cp:lastPrinted>2020-07-16T09:36:00Z</cp:lastPrinted>
  <dcterms:created xsi:type="dcterms:W3CDTF">2020-07-16T09:33:00Z</dcterms:created>
  <dcterms:modified xsi:type="dcterms:W3CDTF">2020-07-16T09:57:00Z</dcterms:modified>
</cp:coreProperties>
</file>